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3F1" w:rsidRDefault="00D273F1" w:rsidP="005066A3">
      <w:pPr>
        <w:spacing w:after="0" w:line="360" w:lineRule="auto"/>
        <w:jc w:val="center"/>
        <w:rPr>
          <w:rFonts w:ascii="Microsoft JhengHei" w:eastAsia="Microsoft JhengHei" w:hAnsi="Microsoft JhengHei" w:cs="Tahoma"/>
          <w:b/>
          <w:bCs/>
          <w:sz w:val="28"/>
          <w:szCs w:val="28"/>
          <w:lang w:val="fr-FR"/>
        </w:rPr>
      </w:pPr>
      <w:bookmarkStart w:id="1" w:name="_GoBack"/>
      <w:bookmarkEnd w:id="1"/>
    </w:p>
    <w:p w:rsidR="003849E2" w:rsidRPr="003849E2" w:rsidRDefault="003849E2" w:rsidP="005066A3">
      <w:pPr>
        <w:spacing w:after="0" w:line="360" w:lineRule="auto"/>
        <w:jc w:val="center"/>
        <w:rPr>
          <w:rFonts w:ascii="Microsoft JhengHei" w:eastAsia="Microsoft JhengHei" w:hAnsi="Microsoft JhengHei" w:cs="Tahoma"/>
          <w:b/>
          <w:bCs/>
          <w:sz w:val="28"/>
          <w:szCs w:val="28"/>
          <w:lang w:val="fr-FR"/>
        </w:rPr>
      </w:pPr>
      <w:r w:rsidRPr="003849E2">
        <w:rPr>
          <w:rFonts w:ascii="Microsoft JhengHei" w:eastAsia="Microsoft JhengHei" w:hAnsi="Microsoft JhengHei" w:cs="Tahoma"/>
          <w:b/>
          <w:bCs/>
          <w:sz w:val="28"/>
          <w:szCs w:val="28"/>
          <w:lang w:val="fr-FR"/>
        </w:rPr>
        <w:t>Fiche de Participation</w:t>
      </w:r>
    </w:p>
    <w:p w:rsidR="00556B17" w:rsidRDefault="00556B17" w:rsidP="00556B17">
      <w:pPr>
        <w:spacing w:after="120" w:line="240" w:lineRule="auto"/>
        <w:jc w:val="center"/>
        <w:rPr>
          <w:rFonts w:ascii="Microsoft JhengHei" w:eastAsia="Microsoft JhengHei" w:hAnsi="Microsoft JhengHei" w:cs="Tahoma"/>
          <w:b/>
          <w:bCs/>
          <w:sz w:val="34"/>
          <w:szCs w:val="34"/>
          <w:lang w:val="fr-FR"/>
        </w:rPr>
      </w:pPr>
      <w:r w:rsidRPr="00556B17">
        <w:rPr>
          <w:rFonts w:ascii="Microsoft JhengHei" w:eastAsia="Microsoft JhengHei" w:hAnsi="Microsoft JhengHei" w:cs="Tahoma"/>
          <w:b/>
          <w:bCs/>
          <w:sz w:val="34"/>
          <w:szCs w:val="34"/>
          <w:lang w:val="fr-FR"/>
        </w:rPr>
        <w:t xml:space="preserve">MISSION MULTISECTORIELLE A DOHA </w:t>
      </w:r>
    </w:p>
    <w:p w:rsidR="00CD1263" w:rsidRPr="003849E2" w:rsidRDefault="00556B17" w:rsidP="00556B17">
      <w:pPr>
        <w:spacing w:after="120" w:line="240" w:lineRule="auto"/>
        <w:jc w:val="center"/>
        <w:rPr>
          <w:rFonts w:ascii="Microsoft JhengHei" w:eastAsia="Microsoft JhengHei" w:hAnsi="Microsoft JhengHei" w:cs="Tahoma"/>
          <w:sz w:val="24"/>
          <w:szCs w:val="24"/>
          <w:lang w:val="fr-FR"/>
        </w:rPr>
      </w:pPr>
      <w:r w:rsidRPr="00556B17">
        <w:rPr>
          <w:rFonts w:ascii="Microsoft JhengHei" w:eastAsia="Microsoft JhengHei" w:hAnsi="Microsoft JhengHei" w:cs="Tahoma"/>
          <w:b/>
          <w:bCs/>
          <w:sz w:val="34"/>
          <w:szCs w:val="34"/>
          <w:lang w:val="fr-FR"/>
        </w:rPr>
        <w:t>Qatar</w:t>
      </w:r>
      <w:r>
        <w:rPr>
          <w:rFonts w:ascii="Microsoft JhengHei" w:eastAsia="Microsoft JhengHei" w:hAnsi="Microsoft JhengHei" w:cs="Tahoma"/>
          <w:b/>
          <w:bCs/>
          <w:sz w:val="34"/>
          <w:szCs w:val="34"/>
          <w:lang w:val="fr-FR"/>
        </w:rPr>
        <w:t xml:space="preserve"> -</w:t>
      </w:r>
      <w:r w:rsidRPr="00556B17">
        <w:rPr>
          <w:rFonts w:ascii="Microsoft JhengHei" w:eastAsia="Microsoft JhengHei" w:hAnsi="Microsoft JhengHei" w:cs="Tahoma"/>
          <w:b/>
          <w:bCs/>
          <w:sz w:val="34"/>
          <w:szCs w:val="34"/>
          <w:lang w:val="fr-FR"/>
        </w:rPr>
        <w:t xml:space="preserve"> 14 au 16 Novembre 2017</w:t>
      </w:r>
    </w:p>
    <w:p w:rsidR="00CD1263" w:rsidRPr="00D273F1" w:rsidRDefault="00CD1263" w:rsidP="005066A3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 xml:space="preserve">Nom et </w:t>
      </w:r>
      <w:r w:rsidR="003849E2"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Prénom</w:t>
      </w:r>
      <w:r w:rsidR="005066A3"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 :</w:t>
      </w:r>
      <w:r w:rsidR="003849E2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 xml:space="preserve"> 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…</w:t>
      </w:r>
      <w:r w:rsid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…………………………………...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</w:t>
      </w:r>
      <w:r w:rsidR="007636CE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</w:t>
      </w:r>
    </w:p>
    <w:p w:rsidR="00CD1263" w:rsidRPr="00D273F1" w:rsidRDefault="00CD1263" w:rsidP="005066A3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Fonction</w:t>
      </w:r>
      <w:r w:rsidR="005066A3"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 :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 xml:space="preserve"> ……………………………………………</w:t>
      </w:r>
      <w:r w:rsid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…….....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………………….............................................</w:t>
      </w:r>
      <w:r w:rsidR="007636CE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</w:t>
      </w:r>
    </w:p>
    <w:p w:rsidR="00CD1263" w:rsidRPr="00D273F1" w:rsidRDefault="00CD1263" w:rsidP="005066A3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Dénomination de la Société</w:t>
      </w:r>
      <w:bookmarkStart w:id="2" w:name="_Hlk479251161"/>
      <w:r w:rsidR="005066A3"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 :</w:t>
      </w:r>
      <w:r w:rsidR="003849E2"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 xml:space="preserve"> </w:t>
      </w:r>
      <w:r w:rsidR="003849E2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</w:t>
      </w:r>
      <w:r w:rsid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</w:t>
      </w:r>
      <w:r w:rsidR="007636CE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</w:t>
      </w:r>
    </w:p>
    <w:bookmarkEnd w:id="2"/>
    <w:p w:rsidR="006F2EC1" w:rsidRPr="00D273F1" w:rsidRDefault="00956DEC" w:rsidP="005066A3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A</w:t>
      </w:r>
      <w:r w:rsidR="006F2EC1"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dresse de la société :</w:t>
      </w: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 xml:space="preserve"> 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</w:t>
      </w:r>
      <w:r w:rsidR="006F2EC1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</w:t>
      </w:r>
      <w:r w:rsidR="006F2EC1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</w:t>
      </w:r>
      <w:r w:rsid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</w:t>
      </w:r>
      <w:r w:rsidR="006F2EC1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......................................</w:t>
      </w:r>
    </w:p>
    <w:p w:rsidR="00D273F1" w:rsidRPr="00D273F1" w:rsidRDefault="00D273F1" w:rsidP="00D273F1">
      <w:pPr>
        <w:spacing w:after="0" w:line="360" w:lineRule="auto"/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Secteur d’activités : ..................................................................</w:t>
      </w:r>
      <w:r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................................</w:t>
      </w: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......................................</w:t>
      </w:r>
    </w:p>
    <w:p w:rsidR="00D273F1" w:rsidRPr="00D273F1" w:rsidRDefault="00D273F1" w:rsidP="00D273F1">
      <w:pPr>
        <w:spacing w:after="0" w:line="360" w:lineRule="auto"/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Produits/services : ....................................................................</w:t>
      </w:r>
      <w:r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.............................</w:t>
      </w: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............................................</w:t>
      </w:r>
    </w:p>
    <w:p w:rsidR="00D273F1" w:rsidRPr="00D273F1" w:rsidRDefault="00D273F1" w:rsidP="00D273F1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Activités : ..........................................................................</w:t>
      </w:r>
      <w:r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................................</w:t>
      </w: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....................................................</w:t>
      </w:r>
    </w:p>
    <w:p w:rsidR="006F2EC1" w:rsidRPr="00D273F1" w:rsidRDefault="006F2EC1" w:rsidP="005066A3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Tél :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 xml:space="preserve"> .......................................................................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</w:t>
      </w:r>
      <w:r w:rsid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</w:t>
      </w:r>
      <w:r w:rsidR="007636CE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</w:t>
      </w:r>
    </w:p>
    <w:p w:rsidR="006F2EC1" w:rsidRPr="00D273F1" w:rsidRDefault="006F2EC1" w:rsidP="00D273F1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Fax :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 xml:space="preserve"> ...............................................................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</w:t>
      </w:r>
      <w:r w:rsid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</w:t>
      </w:r>
      <w:r w:rsidR="007636CE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</w:t>
      </w:r>
    </w:p>
    <w:p w:rsidR="006F2EC1" w:rsidRPr="00D273F1" w:rsidRDefault="006F2EC1" w:rsidP="005066A3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E-mail :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 xml:space="preserve"> .......................................................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</w:t>
      </w:r>
      <w:r w:rsid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.........................................</w:t>
      </w:r>
      <w:r w:rsidR="007636CE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</w:t>
      </w:r>
    </w:p>
    <w:p w:rsidR="007636CE" w:rsidRPr="00D273F1" w:rsidRDefault="005066A3" w:rsidP="005066A3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Site web : 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........................................................................................................</w:t>
      </w:r>
      <w:r w:rsid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....................................</w:t>
      </w:r>
    </w:p>
    <w:p w:rsidR="005066A3" w:rsidRPr="00D273F1" w:rsidRDefault="005066A3" w:rsidP="005066A3">
      <w:pPr>
        <w:spacing w:after="0" w:line="360" w:lineRule="auto"/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</w:pPr>
    </w:p>
    <w:p w:rsidR="005066A3" w:rsidRPr="00D273F1" w:rsidRDefault="005066A3" w:rsidP="005066A3">
      <w:pPr>
        <w:spacing w:after="0" w:line="360" w:lineRule="auto"/>
        <w:jc w:val="right"/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Cachet et Signature</w:t>
      </w:r>
    </w:p>
    <w:p w:rsidR="005066A3" w:rsidRPr="00D273F1" w:rsidRDefault="005066A3" w:rsidP="005066A3">
      <w:pPr>
        <w:spacing w:after="0" w:line="360" w:lineRule="auto"/>
        <w:jc w:val="right"/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</w:pPr>
    </w:p>
    <w:p w:rsidR="005066A3" w:rsidRPr="00D273F1" w:rsidRDefault="005066A3" w:rsidP="005066A3">
      <w:pPr>
        <w:spacing w:after="0" w:line="360" w:lineRule="auto"/>
        <w:rPr>
          <w:rFonts w:ascii="Microsoft JhengHei" w:eastAsia="Microsoft JhengHei" w:hAnsi="Microsoft JhengHei" w:cs="Tahoma"/>
          <w:b/>
          <w:bCs/>
          <w:sz w:val="20"/>
          <w:szCs w:val="20"/>
          <w:u w:val="single"/>
          <w:lang w:val="fr-FR"/>
        </w:rPr>
      </w:pPr>
    </w:p>
    <w:p w:rsidR="0065413E" w:rsidRPr="00D273F1" w:rsidRDefault="00176114" w:rsidP="00176114">
      <w:pPr>
        <w:spacing w:after="0" w:line="360" w:lineRule="auto"/>
        <w:jc w:val="both"/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NB : Il est à noter que la participation à cette mission est éligible au soutien financier du FOPRODEX.</w:t>
      </w:r>
    </w:p>
    <w:sectPr w:rsidR="0065413E" w:rsidRPr="00D273F1" w:rsidSect="003849E2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F1A" w:rsidRDefault="00CF0F1A" w:rsidP="00CD1263">
      <w:pPr>
        <w:spacing w:after="0" w:line="240" w:lineRule="auto"/>
      </w:pPr>
      <w:r>
        <w:separator/>
      </w:r>
    </w:p>
  </w:endnote>
  <w:endnote w:type="continuationSeparator" w:id="0">
    <w:p w:rsidR="00CF0F1A" w:rsidRDefault="00CF0F1A" w:rsidP="00CD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F1A" w:rsidRDefault="00CF0F1A" w:rsidP="00CD1263">
      <w:pPr>
        <w:spacing w:after="0" w:line="240" w:lineRule="auto"/>
      </w:pPr>
      <w:bookmarkStart w:id="0" w:name="_Hlk479280773"/>
      <w:bookmarkEnd w:id="0"/>
      <w:r>
        <w:separator/>
      </w:r>
    </w:p>
  </w:footnote>
  <w:footnote w:type="continuationSeparator" w:id="0">
    <w:p w:rsidR="00CF0F1A" w:rsidRDefault="00CF0F1A" w:rsidP="00CD1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263" w:rsidRDefault="00CD12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263" w:rsidRDefault="00176114" w:rsidP="00556B17">
    <w:pPr>
      <w:pStyle w:val="En-tte"/>
      <w:jc w:val="center"/>
    </w:pPr>
    <w:r>
      <w:rPr>
        <w:noProof/>
        <w:lang w:val="fr-FR" w:eastAsia="zh-TW"/>
      </w:rPr>
      <w:drawing>
        <wp:inline distT="0" distB="0" distL="0" distR="0" wp14:anchorId="138799AA" wp14:editId="541ED411">
          <wp:extent cx="862506" cy="742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987" cy="76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263" w:rsidRDefault="00CD126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95"/>
    <w:rsid w:val="00176114"/>
    <w:rsid w:val="001D0480"/>
    <w:rsid w:val="002127D8"/>
    <w:rsid w:val="00257A9F"/>
    <w:rsid w:val="003849E2"/>
    <w:rsid w:val="005066A3"/>
    <w:rsid w:val="00556B17"/>
    <w:rsid w:val="00610E96"/>
    <w:rsid w:val="0065413E"/>
    <w:rsid w:val="0068760E"/>
    <w:rsid w:val="006F2EC1"/>
    <w:rsid w:val="007179CC"/>
    <w:rsid w:val="007636CE"/>
    <w:rsid w:val="007E6BE3"/>
    <w:rsid w:val="00956DEC"/>
    <w:rsid w:val="009A3171"/>
    <w:rsid w:val="00A22688"/>
    <w:rsid w:val="00B9339B"/>
    <w:rsid w:val="00C60810"/>
    <w:rsid w:val="00CD1263"/>
    <w:rsid w:val="00CE7615"/>
    <w:rsid w:val="00CF0F1A"/>
    <w:rsid w:val="00D273F1"/>
    <w:rsid w:val="00D87CB1"/>
    <w:rsid w:val="00DD68D8"/>
    <w:rsid w:val="00E32A52"/>
    <w:rsid w:val="00F06495"/>
    <w:rsid w:val="00F7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521A0B-15BE-4793-A308-2F4F08F6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E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1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263"/>
  </w:style>
  <w:style w:type="paragraph" w:styleId="Pieddepage">
    <w:name w:val="footer"/>
    <w:basedOn w:val="Normal"/>
    <w:link w:val="PieddepageCar"/>
    <w:uiPriority w:val="99"/>
    <w:unhideWhenUsed/>
    <w:rsid w:val="00CD1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263"/>
  </w:style>
  <w:style w:type="character" w:styleId="Lienhypertexte">
    <w:name w:val="Hyperlink"/>
    <w:basedOn w:val="Policepardfaut"/>
    <w:uiPriority w:val="99"/>
    <w:unhideWhenUsed/>
    <w:rsid w:val="005066A3"/>
    <w:rPr>
      <w:color w:val="0563C1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5066A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E339-8670-4187-8527-7CEC05B1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Amènie Amu</dc:creator>
  <cp:keywords/>
  <dc:description/>
  <cp:lastModifiedBy>chafik aouel</cp:lastModifiedBy>
  <cp:revision>2</cp:revision>
  <dcterms:created xsi:type="dcterms:W3CDTF">2017-10-17T11:07:00Z</dcterms:created>
  <dcterms:modified xsi:type="dcterms:W3CDTF">2017-10-17T11:07:00Z</dcterms:modified>
</cp:coreProperties>
</file>